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168F6" w:rsidRDefault="00E9613E" w:rsidP="008168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1in;height:24pt" o:ole="">
            <v:imagedata r:id="rId6" o:title=""/>
          </v:shape>
          <w:control r:id="rId7" w:name="CommandButton1" w:shapeid="_x0000_i1047"/>
        </w:object>
      </w:r>
      <w:bookmarkEnd w:id="0"/>
    </w:p>
    <w:p w:rsidR="004041B4" w:rsidRPr="004041B4" w:rsidRDefault="004041B4" w:rsidP="008168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CONTRAT DE TRAVAIL À DURÉE INDÉTERMINÉE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Entre les soussignés :</w:t>
      </w:r>
    </w:p>
    <w:p w:rsidR="004041B4" w:rsidRPr="004041B4" w:rsidRDefault="004041B4" w:rsidP="007940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La Société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[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Dénomination sociale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], SARL au capital de [</w:t>
      </w:r>
      <w:r w:rsidR="00262186" w:rsidRPr="00262186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Capital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] dinars, dont le siège social est sis à [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adresse </w:t>
      </w:r>
      <w:r w:rsidR="00262186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société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], immatriculée au Registre National des Entreprises sous le numéro [</w:t>
      </w:r>
      <w:r w:rsidR="00262186" w:rsidRPr="00262186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RNE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], représentée par son Gérant [</w:t>
      </w:r>
      <w:r w:rsidR="00262186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Gérant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], titulaire de la carte d'identité nationale n° [</w:t>
      </w:r>
      <w:r w:rsidR="0079403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CIN Gérant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], ci-après désignée « l’Employeur »,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D’une part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et</w:t>
      </w:r>
    </w:p>
    <w:p w:rsidR="004041B4" w:rsidRPr="004041B4" w:rsidRDefault="00794031" w:rsidP="007940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[Civilité]</w:t>
      </w:r>
      <w:r w:rsidR="004041B4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[</w:t>
      </w:r>
      <w:r w:rsidR="004041B4"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Nom et prénom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salarié</w:t>
      </w:r>
      <w:r w:rsidR="004041B4"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]</w:t>
      </w:r>
      <w:r w:rsidR="004041B4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demeurant à [</w:t>
      </w:r>
      <w:r w:rsidR="004041B4"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adresse </w:t>
      </w:r>
      <w:r w:rsidRPr="0079403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salarié</w:t>
      </w:r>
      <w:r w:rsidR="004041B4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], titulaire de la carte d’identité nationale n° [</w:t>
      </w:r>
      <w:r w:rsidRPr="0079403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CIN salarié</w:t>
      </w:r>
      <w:r w:rsidR="004041B4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], ci-après désigné(e) « le Salarié »,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D’autre part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Il a été convenu ce qui suit :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1. POSTE ET MISSIONS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Salarié est engagé en qualité de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[intitulé du poste]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temps plein.</w:t>
      </w:r>
    </w:p>
    <w:p w:rsid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Ses missions principales consistent à :</w:t>
      </w:r>
    </w:p>
    <w:p w:rsidR="00794031" w:rsidRPr="00794031" w:rsidRDefault="00C57401" w:rsidP="00794031">
      <w:pPr>
        <w:pStyle w:val="Paragraphedeliste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[</w:t>
      </w:r>
      <w:r w:rsidRP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Fonction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]</w:t>
      </w:r>
    </w:p>
    <w:p w:rsidR="004041B4" w:rsidRPr="004041B4" w:rsidRDefault="004041B4" w:rsidP="004041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Réaliser les tâches et responsabilités liées à sa fonction selon les directives de l’Employeur.</w:t>
      </w:r>
    </w:p>
    <w:p w:rsidR="004041B4" w:rsidRPr="004041B4" w:rsidRDefault="004041B4" w:rsidP="004041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Contribuer au bon fonctionnement, au développement et à la performance de l’activité de la Société.</w:t>
      </w:r>
    </w:p>
    <w:p w:rsidR="004041B4" w:rsidRDefault="004041B4" w:rsidP="004041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Respecter les procédures internes et les règles d’organisation en vigueur.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s’engage à exécuter ses missions avec compétence, loyauté, confidentialité et dans l’intérêt de l’Employeur.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2. DURÉE DU CONTRAT ET HORAIRES DE TRAVAIL</w:t>
      </w:r>
    </w:p>
    <w:p w:rsidR="004041B4" w:rsidRPr="004041B4" w:rsidRDefault="004041B4" w:rsidP="00C57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présent contrat est conclu à durée indéterminée. L’entrée en fonction est fixée au [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Date </w:t>
      </w:r>
      <w:r w:rsidR="00C57401" w:rsidRP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Embauche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].</w:t>
      </w:r>
    </w:p>
    <w:p w:rsidR="004041B4" w:rsidRPr="004041B4" w:rsidRDefault="004041B4" w:rsidP="00C57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La durée hebdomadaire du travail est fixée à </w:t>
      </w:r>
      <w:r w:rsidR="00C57401">
        <w:rPr>
          <w:rFonts w:ascii="Times New Roman" w:eastAsia="Times New Roman" w:hAnsi="Times New Roman" w:cs="Times New Roman"/>
          <w:sz w:val="24"/>
          <w:szCs w:val="24"/>
          <w:lang w:eastAsia="fr-FR"/>
        </w:rPr>
        <w:t>[</w:t>
      </w:r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nbr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heures</w:t>
      </w:r>
      <w:r w:rsidR="002C2E8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/jours</w:t>
      </w:r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]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réparties selon un planning déterminé par l’Employeur, pouvant inclure des horaires variables, en fonction des besoins du service.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Les heures supplémentaires seront rémunérées ou récupérées conformément à la législation en vigueur.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3. RÉMUNÉRATION ET AVANTAGES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Salarié percevra une rémunération mensuelle brute de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[Montant en TND]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payable au plus tard le dernier jour ouvrable de chaque mois.</w:t>
      </w:r>
    </w:p>
    <w:p w:rsidR="004041B4" w:rsidRPr="004041B4" w:rsidRDefault="004041B4" w:rsidP="00C57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Il bénéficiera de </w:t>
      </w:r>
      <w:r w:rsidR="0066517A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[</w:t>
      </w:r>
      <w:r w:rsidR="00C57401" w:rsidRP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jours conges</w:t>
      </w:r>
      <w:r w:rsidR="0066517A">
        <w:rPr>
          <w:rFonts w:ascii="Times New Roman" w:eastAsia="Times New Roman" w:hAnsi="Times New Roman" w:cs="Times New Roman"/>
          <w:sz w:val="24"/>
          <w:szCs w:val="24"/>
          <w:lang w:eastAsia="fr-FR"/>
        </w:rPr>
        <w:t>]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jours de congé annuel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payés, conformément au Code du travail tunisien et à la politique interne de l’Employeur.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D’autres avantages éventuels peuvent être définis dans un avenant au présent contrat.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4. PÉRIODE D’ESSAI</w:t>
      </w:r>
    </w:p>
    <w:p w:rsidR="004041B4" w:rsidRPr="004041B4" w:rsidRDefault="004041B4" w:rsidP="00665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Les parties conviennent d’une période d’essai de</w:t>
      </w:r>
      <w:r w:rsidR="0066517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6 mois, renouvelable une seule fois 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Pendant cette période, chaque partie peut mettre fin au contrat sans préavis ni indemnité, conformément à la législation tunisienne.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La période d’essai peut être renouvelée une seule fois, par accord écrit, sans excéder la durée maximale prévue par la loi.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5. CONFIDENTIALITÉ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reconnaît qu’il aura accès à des informations confidentielles concernant l’Employeur, ses clients, ses projets ou ses procédés internes.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Il s’engage à ne pas divulguer ou utiliser ces informations à des fins personnelles ou extérieures à son emploi, pendant la durée du contrat et après sa cessation.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Tous les supports contenant des informations confidentielles doivent être restitués à l’Employeur à la fin de la relation de travail.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6. CLAUSE D’EXCLUSIVITÉ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s’engage à consacrer l’intégralité de son temps de travail à l’Employeur et à ne pas exercer d’activité professionnelle concurrente ou susceptible d’interférer avec son emploi, sauf autorisation écrite préalable.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7. CONDUITE PROFESSIONNELLE ET ÉTHIQUE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s’engage à adopter une conduite professionnelle exemplaire, respectueuse des collègues, clients et partenaires, et conforme aux valeurs et règlements de l’Employeur.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Tout comportement abusif, discriminatoire, inapproprié ou contraire à l’éthique pourra justifier des mesures disciplinaires, pouvant aller jusqu’à la résiliation immédiate du contrat pour faute grave.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8. UTILISATION DE L'ÉQUIPEMENT ET DES BIENS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Tout matériel ou équipement mis à disposition par l’Employeur reste sa propriété.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est tenu d’en faire un usage conforme, exclusivement professionnel, et de restituer les biens à la fin de l’emploi ou sur demande.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9. RÉSILIATION DU CONTRAT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présent contrat peut être résilié :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D’un commun accord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à tout moment, par écrit ;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 l’une des parties avec préavis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30 jours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;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Sans préavis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en cas de faute grave de l’une ou l’autre partie ;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Automatiquement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si le Salarié perd le droit légal de travailler en Tunisie ou ne peut plus exercer légalement son activité.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En cas de résiliation, tous les droits acquis seront réglés conformément à la législation en vigueur.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10. DROIT APPLICABLE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présent contrat est régi par le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Code du travail tunisien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les textes réglementaires applicables. Tout litige sera soumis à la juridiction compétente en Tunisie.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Fait à [lieu</w:t>
      </w:r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contrat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], le [date</w:t>
      </w:r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contrat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]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En deux exemplaires originaux, remis à chaque partie.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Pour l’Employeur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Nom :</w:t>
      </w:r>
      <w:r w:rsidR="00C5740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C57401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[</w:t>
      </w:r>
      <w:r w:rsidR="00C57401"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Dénomination sociale</w:t>
      </w:r>
      <w:r w:rsidR="00C57401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]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Signature :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Pour le Salarié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Nom :</w:t>
      </w:r>
      <w:r w:rsidR="00C5740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[Civilité]</w:t>
      </w:r>
      <w:r w:rsidR="00C57401"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[</w:t>
      </w:r>
      <w:r w:rsidR="00C57401"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Nom et prénom</w:t>
      </w:r>
      <w:r w:rsidR="00C5740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salarié</w:t>
      </w:r>
      <w:r w:rsidR="00C57401"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]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Signature :</w:t>
      </w:r>
    </w:p>
    <w:p w:rsidR="002C2E83" w:rsidRDefault="002C2E83"/>
    <w:sectPr w:rsidR="002C2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1349B"/>
    <w:multiLevelType w:val="multilevel"/>
    <w:tmpl w:val="DB04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AF14EE"/>
    <w:multiLevelType w:val="multilevel"/>
    <w:tmpl w:val="2F04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1B4"/>
    <w:rsid w:val="00262186"/>
    <w:rsid w:val="002714E0"/>
    <w:rsid w:val="002C2E83"/>
    <w:rsid w:val="004041B4"/>
    <w:rsid w:val="0066517A"/>
    <w:rsid w:val="00794031"/>
    <w:rsid w:val="008168F6"/>
    <w:rsid w:val="00B7446A"/>
    <w:rsid w:val="00C50A1D"/>
    <w:rsid w:val="00C57401"/>
    <w:rsid w:val="00DA4D1F"/>
    <w:rsid w:val="00E9613E"/>
    <w:rsid w:val="00F6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7A9BA9-DA09-4D96-A22D-5476AC70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4041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4041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041B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4041B4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ev">
    <w:name w:val="Strong"/>
    <w:basedOn w:val="Policepardfaut"/>
    <w:uiPriority w:val="22"/>
    <w:qFormat/>
    <w:rsid w:val="004041B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04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794031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MODULE1.LANCERFORMULAIRECONTRAT" wne:name="Project.Module1.LancerFormulaireContra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715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Sassi sghaier</dc:creator>
  <cp:keywords/>
  <dc:description/>
  <cp:lastModifiedBy>Sassi sghaier</cp:lastModifiedBy>
  <cp:revision>2</cp:revision>
  <dcterms:created xsi:type="dcterms:W3CDTF">2025-07-14T11:21:00Z</dcterms:created>
  <dcterms:modified xsi:type="dcterms:W3CDTF">2025-07-14T11:21:00Z</dcterms:modified>
</cp:coreProperties>
</file>