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B80" w:rsidRDefault="009E2B80">
      <w:bookmarkStart w:id="0" w:name="_GoBack"/>
      <w:bookmarkEnd w:id="0"/>
    </w:p>
    <w:p w:rsidR="009E2B80" w:rsidRDefault="009E2B80"/>
    <w:p w:rsidR="009E2B80" w:rsidRDefault="009E2B80">
      <w:r>
        <w:rPr>
          <w:noProof/>
          <w:lang w:eastAsia="fr-FR"/>
        </w:rPr>
        <w:drawing>
          <wp:inline distT="0" distB="0" distL="0" distR="0" wp14:anchorId="2B951024" wp14:editId="6DCD7B82">
            <wp:extent cx="5760720" cy="70993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703" w:rsidRDefault="009E2B80">
      <w:r>
        <w:rPr>
          <w:noProof/>
          <w:lang w:eastAsia="fr-FR"/>
        </w:rPr>
        <w:drawing>
          <wp:inline distT="0" distB="0" distL="0" distR="0" wp14:anchorId="159AAC04" wp14:editId="16702F9F">
            <wp:extent cx="3629025" cy="10287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6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B80"/>
    <w:rsid w:val="00026703"/>
    <w:rsid w:val="007F3E2C"/>
    <w:rsid w:val="009E2B80"/>
    <w:rsid w:val="00E0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27F61F-0EDD-4AA8-B88B-6390BEBF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>Continental AG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Prim, Yannick</dc:creator>
  <cp:keywords/>
  <dc:description/>
  <cp:lastModifiedBy>Prim, Yannick</cp:lastModifiedBy>
  <cp:revision>1</cp:revision>
  <dcterms:created xsi:type="dcterms:W3CDTF">2017-09-29T11:57:00Z</dcterms:created>
  <dcterms:modified xsi:type="dcterms:W3CDTF">2017-09-29T12:06:00Z</dcterms:modified>
</cp:coreProperties>
</file>